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961"/>
        <w:tblW w:w="0" w:type="auto"/>
        <w:tblLook w:val="04A0" w:firstRow="1" w:lastRow="0" w:firstColumn="1" w:lastColumn="0" w:noHBand="0" w:noVBand="1"/>
      </w:tblPr>
      <w:tblGrid>
        <w:gridCol w:w="535"/>
        <w:gridCol w:w="4590"/>
        <w:gridCol w:w="4225"/>
      </w:tblGrid>
      <w:tr w:rsidR="006857E7" w14:paraId="474E152D" w14:textId="77777777" w:rsidTr="006857E7">
        <w:tc>
          <w:tcPr>
            <w:tcW w:w="535" w:type="dxa"/>
            <w:shd w:val="clear" w:color="auto" w:fill="92D050"/>
          </w:tcPr>
          <w:p w14:paraId="5C4CF83D" w14:textId="77777777" w:rsidR="006857E7" w:rsidRPr="00713AB4" w:rsidRDefault="006857E7" w:rsidP="006857E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13AB4">
              <w:rPr>
                <w:rFonts w:asciiTheme="majorBidi" w:hAnsiTheme="majorBidi" w:cstheme="majorBidi"/>
                <w:b/>
                <w:bCs/>
              </w:rPr>
              <w:t>SN</w:t>
            </w:r>
          </w:p>
        </w:tc>
        <w:tc>
          <w:tcPr>
            <w:tcW w:w="4590" w:type="dxa"/>
            <w:shd w:val="clear" w:color="auto" w:fill="92D050"/>
          </w:tcPr>
          <w:p w14:paraId="0FDC1E05" w14:textId="77777777" w:rsidR="006857E7" w:rsidRPr="00713AB4" w:rsidRDefault="006857E7" w:rsidP="006857E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13AB4">
              <w:rPr>
                <w:rFonts w:asciiTheme="majorBidi" w:hAnsiTheme="majorBidi" w:cstheme="majorBidi"/>
                <w:b/>
                <w:bCs/>
              </w:rPr>
              <w:t>Furniture Type</w:t>
            </w:r>
          </w:p>
        </w:tc>
        <w:tc>
          <w:tcPr>
            <w:tcW w:w="4225" w:type="dxa"/>
            <w:shd w:val="clear" w:color="auto" w:fill="92D050"/>
          </w:tcPr>
          <w:p w14:paraId="0A7861D6" w14:textId="77777777" w:rsidR="006857E7" w:rsidRPr="00713AB4" w:rsidRDefault="006857E7" w:rsidP="006857E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13AB4">
              <w:rPr>
                <w:rFonts w:asciiTheme="majorBidi" w:hAnsiTheme="majorBidi" w:cstheme="majorBidi"/>
                <w:b/>
                <w:bCs/>
              </w:rPr>
              <w:t>Dimensions</w:t>
            </w:r>
          </w:p>
        </w:tc>
      </w:tr>
      <w:tr w:rsidR="006857E7" w14:paraId="7155422D" w14:textId="77777777" w:rsidTr="006857E7">
        <w:tc>
          <w:tcPr>
            <w:tcW w:w="535" w:type="dxa"/>
          </w:tcPr>
          <w:p w14:paraId="198F2F4C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3AB4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14:paraId="2516492F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3AB4">
              <w:rPr>
                <w:rFonts w:asciiTheme="majorBidi" w:hAnsiTheme="majorBidi" w:cstheme="majorBidi"/>
                <w:sz w:val="20"/>
                <w:szCs w:val="20"/>
              </w:rPr>
              <w:t>Metallic Cabinets 40CM by 180 CM double door</w:t>
            </w:r>
          </w:p>
          <w:p w14:paraId="630249FE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3AB4">
              <w:rPr>
                <w:rFonts w:asciiTheme="majorBidi" w:hAnsiTheme="majorBidi" w:cstheme="majorBidi"/>
                <w:sz w:val="20"/>
                <w:szCs w:val="20"/>
              </w:rPr>
              <w:t>with 4 shelves and with dual lock 9</w:t>
            </w:r>
          </w:p>
        </w:tc>
        <w:tc>
          <w:tcPr>
            <w:tcW w:w="4225" w:type="dxa"/>
          </w:tcPr>
          <w:p w14:paraId="69DD7EC5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 5.11inch, W:31.5Inch and Depth: 15:75 or 40cm by 180cm, 4 shelves with dual lock 9.</w:t>
            </w:r>
          </w:p>
        </w:tc>
      </w:tr>
      <w:tr w:rsidR="006857E7" w14:paraId="57B771F3" w14:textId="77777777" w:rsidTr="006857E7">
        <w:tc>
          <w:tcPr>
            <w:tcW w:w="535" w:type="dxa"/>
          </w:tcPr>
          <w:p w14:paraId="6ED8A6CA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14:paraId="088389B3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3AB4">
              <w:rPr>
                <w:rFonts w:asciiTheme="majorBidi" w:hAnsiTheme="majorBidi" w:cstheme="majorBidi"/>
                <w:sz w:val="20"/>
                <w:szCs w:val="20"/>
              </w:rPr>
              <w:t>Heavy Duty 4-Seat hospital type benches</w:t>
            </w:r>
          </w:p>
        </w:tc>
        <w:tc>
          <w:tcPr>
            <w:tcW w:w="4225" w:type="dxa"/>
          </w:tcPr>
          <w:p w14:paraId="39464450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L:42Inch, W:20Inch and H:16Inch</w:t>
            </w:r>
          </w:p>
        </w:tc>
      </w:tr>
      <w:tr w:rsidR="006857E7" w14:paraId="6F378069" w14:textId="77777777" w:rsidTr="006857E7">
        <w:tc>
          <w:tcPr>
            <w:tcW w:w="535" w:type="dxa"/>
          </w:tcPr>
          <w:p w14:paraId="339B5CA8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14:paraId="6A3E69A7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1D6D">
              <w:rPr>
                <w:rFonts w:asciiTheme="majorBidi" w:hAnsiTheme="majorBidi" w:cstheme="majorBidi"/>
                <w:sz w:val="20"/>
                <w:szCs w:val="20"/>
              </w:rPr>
              <w:t>Metallic table</w:t>
            </w:r>
          </w:p>
        </w:tc>
        <w:tc>
          <w:tcPr>
            <w:tcW w:w="4225" w:type="dxa"/>
          </w:tcPr>
          <w:p w14:paraId="77681696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H:28.5Inch, Thickness 1.8MM for legs, 1.3MM base (Rectangular)</w:t>
            </w:r>
          </w:p>
        </w:tc>
      </w:tr>
      <w:tr w:rsidR="006857E7" w14:paraId="7D032752" w14:textId="77777777" w:rsidTr="006857E7">
        <w:tc>
          <w:tcPr>
            <w:tcW w:w="535" w:type="dxa"/>
          </w:tcPr>
          <w:p w14:paraId="3F46292A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14:paraId="01A61531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1D6D">
              <w:rPr>
                <w:rFonts w:asciiTheme="majorBidi" w:hAnsiTheme="majorBidi" w:cstheme="majorBidi"/>
                <w:sz w:val="20"/>
                <w:szCs w:val="20"/>
              </w:rPr>
              <w:t>Wooden Pallets</w:t>
            </w:r>
          </w:p>
        </w:tc>
        <w:tc>
          <w:tcPr>
            <w:tcW w:w="4225" w:type="dxa"/>
          </w:tcPr>
          <w:p w14:paraId="5B879F9D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L:48Inch, W:40Inch, H:6.5Inch</w:t>
            </w:r>
          </w:p>
        </w:tc>
      </w:tr>
      <w:tr w:rsidR="006857E7" w14:paraId="771FA454" w14:textId="77777777" w:rsidTr="006857E7">
        <w:tc>
          <w:tcPr>
            <w:tcW w:w="535" w:type="dxa"/>
          </w:tcPr>
          <w:p w14:paraId="7D085F8F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14:paraId="4546EB02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Shelves</w:t>
            </w:r>
          </w:p>
        </w:tc>
        <w:tc>
          <w:tcPr>
            <w:tcW w:w="4225" w:type="dxa"/>
          </w:tcPr>
          <w:p w14:paraId="4CB28185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H:12-18Inch, Depth:12-20Inch and Vertical spacing: 12Inch</w:t>
            </w:r>
          </w:p>
        </w:tc>
      </w:tr>
      <w:tr w:rsidR="006857E7" w14:paraId="3AFA6556" w14:textId="77777777" w:rsidTr="006857E7">
        <w:tc>
          <w:tcPr>
            <w:tcW w:w="535" w:type="dxa"/>
          </w:tcPr>
          <w:p w14:paraId="13F022A1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4590" w:type="dxa"/>
          </w:tcPr>
          <w:p w14:paraId="7E6D348E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Hospital Bed</w:t>
            </w:r>
          </w:p>
        </w:tc>
        <w:tc>
          <w:tcPr>
            <w:tcW w:w="4225" w:type="dxa"/>
          </w:tcPr>
          <w:p w14:paraId="3E862306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H:20Inch, L:80Inch, W:36Inch</w:t>
            </w:r>
          </w:p>
        </w:tc>
      </w:tr>
      <w:tr w:rsidR="006857E7" w14:paraId="4B8BF1B2" w14:textId="77777777" w:rsidTr="006857E7">
        <w:tc>
          <w:tcPr>
            <w:tcW w:w="535" w:type="dxa"/>
          </w:tcPr>
          <w:p w14:paraId="330E6B03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4590" w:type="dxa"/>
          </w:tcPr>
          <w:p w14:paraId="4B2C129A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Office Chair</w:t>
            </w:r>
          </w:p>
        </w:tc>
        <w:tc>
          <w:tcPr>
            <w:tcW w:w="4225" w:type="dxa"/>
          </w:tcPr>
          <w:p w14:paraId="74D286D8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H:16-21Inch, W:18-20Inch and Depth:16-18Inch</w:t>
            </w:r>
          </w:p>
        </w:tc>
      </w:tr>
      <w:tr w:rsidR="006857E7" w14:paraId="63614E7B" w14:textId="77777777" w:rsidTr="006857E7">
        <w:tc>
          <w:tcPr>
            <w:tcW w:w="535" w:type="dxa"/>
          </w:tcPr>
          <w:p w14:paraId="52C422CA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590" w:type="dxa"/>
          </w:tcPr>
          <w:p w14:paraId="49777327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857E7">
              <w:rPr>
                <w:rFonts w:asciiTheme="majorBidi" w:hAnsiTheme="majorBidi" w:cstheme="majorBidi"/>
                <w:sz w:val="20"/>
                <w:szCs w:val="20"/>
              </w:rPr>
              <w:t>Wheelchair, active dual terrain, folding</w:t>
            </w:r>
          </w:p>
        </w:tc>
        <w:tc>
          <w:tcPr>
            <w:tcW w:w="4225" w:type="dxa"/>
          </w:tcPr>
          <w:p w14:paraId="06897BDC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25Inch wide and 36Inch</w:t>
            </w:r>
          </w:p>
        </w:tc>
      </w:tr>
      <w:tr w:rsidR="006857E7" w14:paraId="6008624D" w14:textId="77777777" w:rsidTr="006857E7">
        <w:tc>
          <w:tcPr>
            <w:tcW w:w="535" w:type="dxa"/>
          </w:tcPr>
          <w:p w14:paraId="270CC14B" w14:textId="77777777" w:rsidR="006857E7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4590" w:type="dxa"/>
          </w:tcPr>
          <w:p w14:paraId="2F601058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857E7">
              <w:rPr>
                <w:rFonts w:asciiTheme="majorBidi" w:hAnsiTheme="majorBidi" w:cstheme="majorBidi"/>
                <w:sz w:val="20"/>
                <w:szCs w:val="20"/>
              </w:rPr>
              <w:t>Instrument Cabinet</w:t>
            </w:r>
          </w:p>
        </w:tc>
        <w:tc>
          <w:tcPr>
            <w:tcW w:w="4225" w:type="dxa"/>
          </w:tcPr>
          <w:p w14:paraId="135FDF5B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H:5.11Inch, W:31.5Inch, D:15.75Inch</w:t>
            </w:r>
          </w:p>
        </w:tc>
      </w:tr>
      <w:tr w:rsidR="006857E7" w14:paraId="384DF4B8" w14:textId="77777777" w:rsidTr="006857E7">
        <w:tc>
          <w:tcPr>
            <w:tcW w:w="535" w:type="dxa"/>
          </w:tcPr>
          <w:p w14:paraId="3CAFFF50" w14:textId="77777777" w:rsidR="006857E7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14:paraId="46E263A6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Office Table</w:t>
            </w:r>
          </w:p>
        </w:tc>
        <w:tc>
          <w:tcPr>
            <w:tcW w:w="4225" w:type="dxa"/>
          </w:tcPr>
          <w:p w14:paraId="7615AAFF" w14:textId="77777777" w:rsidR="006857E7" w:rsidRPr="00713AB4" w:rsidRDefault="006857E7" w:rsidP="006857E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H:29Inch, W:60Inch, D:30Inch</w:t>
            </w:r>
          </w:p>
        </w:tc>
      </w:tr>
    </w:tbl>
    <w:p w14:paraId="7EA1209F" w14:textId="5BFFD8E0" w:rsidR="00015972" w:rsidRPr="00637798" w:rsidRDefault="00713AB4" w:rsidP="006857E7">
      <w:pPr>
        <w:rPr>
          <w:rFonts w:asciiTheme="majorBidi" w:hAnsiTheme="majorBidi" w:cstheme="majorBidi"/>
          <w:b/>
          <w:bCs/>
        </w:rPr>
      </w:pPr>
      <w:r w:rsidRPr="00637798">
        <w:rPr>
          <w:rFonts w:asciiTheme="majorBidi" w:hAnsiTheme="majorBidi" w:cstheme="majorBidi"/>
          <w:b/>
          <w:bCs/>
        </w:rPr>
        <w:t>Furnitur</w:t>
      </w:r>
      <w:r w:rsidR="000438B0" w:rsidRPr="00637798">
        <w:rPr>
          <w:rFonts w:asciiTheme="majorBidi" w:hAnsiTheme="majorBidi" w:cstheme="majorBidi"/>
          <w:b/>
          <w:bCs/>
        </w:rPr>
        <w:t>e descriptions</w:t>
      </w:r>
      <w:r w:rsidR="00637798">
        <w:rPr>
          <w:rFonts w:asciiTheme="majorBidi" w:hAnsiTheme="majorBidi" w:cstheme="majorBidi"/>
          <w:b/>
          <w:bCs/>
        </w:rPr>
        <w:t>-</w:t>
      </w:r>
      <w:r w:rsidR="00637798" w:rsidRPr="00637798">
        <w:rPr>
          <w:highlight w:val="yellow"/>
        </w:rPr>
        <w:t>PR-DN-MNG-025-042</w:t>
      </w:r>
    </w:p>
    <w:tbl>
      <w:tblPr>
        <w:tblStyle w:val="TableGrid"/>
        <w:tblpPr w:leftFromText="180" w:rightFromText="180" w:vertAnchor="page" w:horzAnchor="margin" w:tblpY="1961"/>
        <w:tblW w:w="0" w:type="auto"/>
        <w:tblLook w:val="04A0" w:firstRow="1" w:lastRow="0" w:firstColumn="1" w:lastColumn="0" w:noHBand="0" w:noVBand="1"/>
      </w:tblPr>
      <w:tblGrid>
        <w:gridCol w:w="535"/>
        <w:gridCol w:w="4590"/>
        <w:gridCol w:w="4225"/>
      </w:tblGrid>
      <w:tr w:rsidR="00015972" w14:paraId="7175D794" w14:textId="77777777" w:rsidTr="00644C46">
        <w:tc>
          <w:tcPr>
            <w:tcW w:w="535" w:type="dxa"/>
            <w:shd w:val="clear" w:color="auto" w:fill="92D050"/>
          </w:tcPr>
          <w:p w14:paraId="066D705F" w14:textId="77777777" w:rsidR="00015972" w:rsidRPr="00713AB4" w:rsidRDefault="00015972" w:rsidP="00644C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13AB4">
              <w:rPr>
                <w:rFonts w:asciiTheme="majorBidi" w:hAnsiTheme="majorBidi" w:cstheme="majorBidi"/>
                <w:b/>
                <w:bCs/>
              </w:rPr>
              <w:t>SN</w:t>
            </w:r>
          </w:p>
        </w:tc>
        <w:tc>
          <w:tcPr>
            <w:tcW w:w="4590" w:type="dxa"/>
            <w:shd w:val="clear" w:color="auto" w:fill="92D050"/>
          </w:tcPr>
          <w:p w14:paraId="2F7CA2B0" w14:textId="77777777" w:rsidR="00015972" w:rsidRPr="00713AB4" w:rsidRDefault="00015972" w:rsidP="00644C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13AB4">
              <w:rPr>
                <w:rFonts w:asciiTheme="majorBidi" w:hAnsiTheme="majorBidi" w:cstheme="majorBidi"/>
                <w:b/>
                <w:bCs/>
              </w:rPr>
              <w:t>Furniture Type</w:t>
            </w:r>
          </w:p>
        </w:tc>
        <w:tc>
          <w:tcPr>
            <w:tcW w:w="4225" w:type="dxa"/>
            <w:shd w:val="clear" w:color="auto" w:fill="92D050"/>
          </w:tcPr>
          <w:p w14:paraId="5B79F9ED" w14:textId="77777777" w:rsidR="00015972" w:rsidRPr="00713AB4" w:rsidRDefault="00015972" w:rsidP="00644C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13AB4">
              <w:rPr>
                <w:rFonts w:asciiTheme="majorBidi" w:hAnsiTheme="majorBidi" w:cstheme="majorBidi"/>
                <w:b/>
                <w:bCs/>
              </w:rPr>
              <w:t>Dimensions</w:t>
            </w:r>
          </w:p>
        </w:tc>
      </w:tr>
      <w:tr w:rsidR="00015972" w14:paraId="463CB165" w14:textId="77777777" w:rsidTr="00644C46">
        <w:tc>
          <w:tcPr>
            <w:tcW w:w="535" w:type="dxa"/>
          </w:tcPr>
          <w:p w14:paraId="50DC4AD7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3AB4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14:paraId="2E300089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3AB4">
              <w:rPr>
                <w:rFonts w:asciiTheme="majorBidi" w:hAnsiTheme="majorBidi" w:cstheme="majorBidi"/>
                <w:sz w:val="20"/>
                <w:szCs w:val="20"/>
              </w:rPr>
              <w:t>Metallic Cabinets 40CM by 180 CM double door</w:t>
            </w:r>
          </w:p>
          <w:p w14:paraId="029146DD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3AB4">
              <w:rPr>
                <w:rFonts w:asciiTheme="majorBidi" w:hAnsiTheme="majorBidi" w:cstheme="majorBidi"/>
                <w:sz w:val="20"/>
                <w:szCs w:val="20"/>
              </w:rPr>
              <w:t>with 4 shelves and with dual lock 9</w:t>
            </w:r>
          </w:p>
        </w:tc>
        <w:tc>
          <w:tcPr>
            <w:tcW w:w="4225" w:type="dxa"/>
          </w:tcPr>
          <w:p w14:paraId="1A583D84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 5.11inch, W:31.5Inch and Depth: 15:75 or 40cm by 180cm, 4 shelves with dual lock 9.</w:t>
            </w:r>
          </w:p>
        </w:tc>
      </w:tr>
      <w:tr w:rsidR="00015972" w14:paraId="61F48796" w14:textId="77777777" w:rsidTr="00644C46">
        <w:tc>
          <w:tcPr>
            <w:tcW w:w="535" w:type="dxa"/>
          </w:tcPr>
          <w:p w14:paraId="216E4244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14:paraId="1DF0E4A0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3AB4">
              <w:rPr>
                <w:rFonts w:asciiTheme="majorBidi" w:hAnsiTheme="majorBidi" w:cstheme="majorBidi"/>
                <w:sz w:val="20"/>
                <w:szCs w:val="20"/>
              </w:rPr>
              <w:t>Heavy Duty 4-Seat hospital type benches</w:t>
            </w:r>
          </w:p>
        </w:tc>
        <w:tc>
          <w:tcPr>
            <w:tcW w:w="4225" w:type="dxa"/>
          </w:tcPr>
          <w:p w14:paraId="3D7F9143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L:42Inch, W:20Inch and H:16Inch</w:t>
            </w:r>
          </w:p>
        </w:tc>
      </w:tr>
      <w:tr w:rsidR="00015972" w14:paraId="3BBF87E4" w14:textId="77777777" w:rsidTr="00644C46">
        <w:tc>
          <w:tcPr>
            <w:tcW w:w="535" w:type="dxa"/>
          </w:tcPr>
          <w:p w14:paraId="7D0273EF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14:paraId="62268DFC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1D6D">
              <w:rPr>
                <w:rFonts w:asciiTheme="majorBidi" w:hAnsiTheme="majorBidi" w:cstheme="majorBidi"/>
                <w:sz w:val="20"/>
                <w:szCs w:val="20"/>
              </w:rPr>
              <w:t>Metallic table</w:t>
            </w:r>
          </w:p>
        </w:tc>
        <w:tc>
          <w:tcPr>
            <w:tcW w:w="4225" w:type="dxa"/>
          </w:tcPr>
          <w:p w14:paraId="7C21E79E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H:28.5Inch, Thickness 1.8MM for legs, 1.3MM base (Rectangular)</w:t>
            </w:r>
          </w:p>
        </w:tc>
      </w:tr>
      <w:tr w:rsidR="00015972" w14:paraId="084A3F25" w14:textId="77777777" w:rsidTr="00644C46">
        <w:tc>
          <w:tcPr>
            <w:tcW w:w="535" w:type="dxa"/>
          </w:tcPr>
          <w:p w14:paraId="3DCD1A75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14:paraId="007CD22D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1D6D">
              <w:rPr>
                <w:rFonts w:asciiTheme="majorBidi" w:hAnsiTheme="majorBidi" w:cstheme="majorBidi"/>
                <w:sz w:val="20"/>
                <w:szCs w:val="20"/>
              </w:rPr>
              <w:t>Wooden Pallets</w:t>
            </w:r>
          </w:p>
        </w:tc>
        <w:tc>
          <w:tcPr>
            <w:tcW w:w="4225" w:type="dxa"/>
          </w:tcPr>
          <w:p w14:paraId="4F97A964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L:48Inch, W:40Inch, H:6.5Inch</w:t>
            </w:r>
          </w:p>
        </w:tc>
      </w:tr>
      <w:tr w:rsidR="00015972" w14:paraId="1D856F89" w14:textId="77777777" w:rsidTr="00644C46">
        <w:tc>
          <w:tcPr>
            <w:tcW w:w="535" w:type="dxa"/>
          </w:tcPr>
          <w:p w14:paraId="236516E8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4590" w:type="dxa"/>
          </w:tcPr>
          <w:p w14:paraId="782C790D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Shelves</w:t>
            </w:r>
          </w:p>
        </w:tc>
        <w:tc>
          <w:tcPr>
            <w:tcW w:w="4225" w:type="dxa"/>
          </w:tcPr>
          <w:p w14:paraId="5D2CDF75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H:12-18Inch, Depth:12-20Inch and Vertical spacing: 12Inch</w:t>
            </w:r>
          </w:p>
        </w:tc>
      </w:tr>
      <w:tr w:rsidR="00015972" w14:paraId="0274DDBB" w14:textId="77777777" w:rsidTr="00644C46">
        <w:tc>
          <w:tcPr>
            <w:tcW w:w="535" w:type="dxa"/>
          </w:tcPr>
          <w:p w14:paraId="2314A10E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4590" w:type="dxa"/>
          </w:tcPr>
          <w:p w14:paraId="69735818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Hospital Bed</w:t>
            </w:r>
          </w:p>
        </w:tc>
        <w:tc>
          <w:tcPr>
            <w:tcW w:w="4225" w:type="dxa"/>
          </w:tcPr>
          <w:p w14:paraId="090791E6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H:20Inch, L:80Inch, W:36Inch</w:t>
            </w:r>
          </w:p>
        </w:tc>
      </w:tr>
      <w:tr w:rsidR="00015972" w14:paraId="64D64D91" w14:textId="77777777" w:rsidTr="00644C46">
        <w:tc>
          <w:tcPr>
            <w:tcW w:w="535" w:type="dxa"/>
          </w:tcPr>
          <w:p w14:paraId="586AF2C0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4590" w:type="dxa"/>
          </w:tcPr>
          <w:p w14:paraId="19EF82DA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Office Chair</w:t>
            </w:r>
          </w:p>
        </w:tc>
        <w:tc>
          <w:tcPr>
            <w:tcW w:w="4225" w:type="dxa"/>
          </w:tcPr>
          <w:p w14:paraId="147B9A2C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H:16-21Inch, W:18-20Inch and Depth:16-18Inch</w:t>
            </w:r>
          </w:p>
        </w:tc>
      </w:tr>
      <w:tr w:rsidR="00015972" w14:paraId="30CBD672" w14:textId="77777777" w:rsidTr="00644C46">
        <w:tc>
          <w:tcPr>
            <w:tcW w:w="535" w:type="dxa"/>
          </w:tcPr>
          <w:p w14:paraId="0C6AADBD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4590" w:type="dxa"/>
          </w:tcPr>
          <w:p w14:paraId="7397DB03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857E7">
              <w:rPr>
                <w:rFonts w:asciiTheme="majorBidi" w:hAnsiTheme="majorBidi" w:cstheme="majorBidi"/>
                <w:sz w:val="20"/>
                <w:szCs w:val="20"/>
              </w:rPr>
              <w:t>Wheelchair, active dual terrain, folding</w:t>
            </w:r>
          </w:p>
        </w:tc>
        <w:tc>
          <w:tcPr>
            <w:tcW w:w="4225" w:type="dxa"/>
          </w:tcPr>
          <w:p w14:paraId="23B9FA80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25Inch wide and 36Inch</w:t>
            </w:r>
          </w:p>
        </w:tc>
      </w:tr>
      <w:tr w:rsidR="00015972" w14:paraId="414ED18A" w14:textId="77777777" w:rsidTr="00644C46">
        <w:tc>
          <w:tcPr>
            <w:tcW w:w="535" w:type="dxa"/>
          </w:tcPr>
          <w:p w14:paraId="16EE9401" w14:textId="77777777" w:rsidR="00015972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4590" w:type="dxa"/>
          </w:tcPr>
          <w:p w14:paraId="59B0B3DE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857E7">
              <w:rPr>
                <w:rFonts w:asciiTheme="majorBidi" w:hAnsiTheme="majorBidi" w:cstheme="majorBidi"/>
                <w:sz w:val="20"/>
                <w:szCs w:val="20"/>
              </w:rPr>
              <w:t>Instrument Cabinet</w:t>
            </w:r>
          </w:p>
        </w:tc>
        <w:tc>
          <w:tcPr>
            <w:tcW w:w="4225" w:type="dxa"/>
          </w:tcPr>
          <w:p w14:paraId="6AF12CC1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H:5.11Inch, W:31.5Inch, D:15.75Inch</w:t>
            </w:r>
          </w:p>
        </w:tc>
      </w:tr>
      <w:tr w:rsidR="00015972" w14:paraId="20251FDB" w14:textId="77777777" w:rsidTr="00644C46">
        <w:tc>
          <w:tcPr>
            <w:tcW w:w="535" w:type="dxa"/>
          </w:tcPr>
          <w:p w14:paraId="07C9647E" w14:textId="77777777" w:rsidR="00015972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4590" w:type="dxa"/>
          </w:tcPr>
          <w:p w14:paraId="5420E294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Office Table</w:t>
            </w:r>
          </w:p>
        </w:tc>
        <w:tc>
          <w:tcPr>
            <w:tcW w:w="4225" w:type="dxa"/>
          </w:tcPr>
          <w:p w14:paraId="0CA1396F" w14:textId="77777777" w:rsidR="00015972" w:rsidRPr="00713AB4" w:rsidRDefault="00015972" w:rsidP="00644C4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H:29Inch, W:60Inch, D:30Inch</w:t>
            </w:r>
          </w:p>
        </w:tc>
      </w:tr>
    </w:tbl>
    <w:p w14:paraId="1F706C8A" w14:textId="5D23C1D5" w:rsidR="000438B0" w:rsidRDefault="000438B0" w:rsidP="006857E7">
      <w:pPr>
        <w:rPr>
          <w:rFonts w:asciiTheme="majorBidi" w:hAnsiTheme="majorBidi" w:cstheme="majorBidi"/>
        </w:rPr>
      </w:pPr>
    </w:p>
    <w:p w14:paraId="3FCFED62" w14:textId="26D29CBF" w:rsidR="00CA7D22" w:rsidRDefault="00CA7D22" w:rsidP="006857E7">
      <w:pPr>
        <w:rPr>
          <w:rFonts w:asciiTheme="majorBidi" w:hAnsiTheme="majorBidi" w:cstheme="majorBidi"/>
        </w:rPr>
      </w:pPr>
    </w:p>
    <w:p w14:paraId="78D4248C" w14:textId="7D8B14E7" w:rsidR="00CA7D22" w:rsidRDefault="00CA7D22" w:rsidP="006857E7">
      <w:pPr>
        <w:rPr>
          <w:rFonts w:asciiTheme="majorBidi" w:hAnsiTheme="majorBidi" w:cstheme="majorBidi"/>
        </w:rPr>
      </w:pPr>
      <w:bookmarkStart w:id="0" w:name="_GoBack"/>
      <w:bookmarkEnd w:id="0"/>
    </w:p>
    <w:p w14:paraId="5BADE078" w14:textId="388953DB" w:rsidR="00CA7D22" w:rsidRDefault="00CA7D22" w:rsidP="006857E7">
      <w:pPr>
        <w:rPr>
          <w:rFonts w:asciiTheme="majorBidi" w:hAnsiTheme="majorBidi" w:cstheme="majorBidi"/>
        </w:rPr>
      </w:pPr>
    </w:p>
    <w:p w14:paraId="0762C07E" w14:textId="727F63A2" w:rsidR="00CA7D22" w:rsidRDefault="00CA7D22" w:rsidP="006857E7">
      <w:pPr>
        <w:rPr>
          <w:rFonts w:asciiTheme="majorBidi" w:hAnsiTheme="majorBidi" w:cstheme="majorBidi"/>
        </w:rPr>
      </w:pPr>
    </w:p>
    <w:p w14:paraId="1C1E3118" w14:textId="4D4E2748" w:rsidR="00CA7D22" w:rsidRDefault="00CA7D22" w:rsidP="006857E7">
      <w:pPr>
        <w:rPr>
          <w:rFonts w:asciiTheme="majorBidi" w:hAnsiTheme="majorBidi" w:cstheme="majorBidi"/>
        </w:rPr>
      </w:pPr>
    </w:p>
    <w:p w14:paraId="4A45CC86" w14:textId="72C40293" w:rsidR="00CA7D22" w:rsidRDefault="00CA7D22" w:rsidP="006857E7">
      <w:pPr>
        <w:rPr>
          <w:rFonts w:asciiTheme="majorBidi" w:hAnsiTheme="majorBidi" w:cstheme="majorBidi"/>
        </w:rPr>
      </w:pPr>
    </w:p>
    <w:p w14:paraId="64A3AFB2" w14:textId="769827E3" w:rsidR="00CA7D22" w:rsidRDefault="00CA7D22" w:rsidP="006857E7">
      <w:pPr>
        <w:rPr>
          <w:rFonts w:asciiTheme="majorBidi" w:hAnsiTheme="majorBidi" w:cstheme="majorBidi"/>
        </w:rPr>
      </w:pPr>
    </w:p>
    <w:p w14:paraId="463F22B4" w14:textId="7F233B50" w:rsidR="00CA7D22" w:rsidRDefault="00CA7D22" w:rsidP="006857E7">
      <w:pPr>
        <w:rPr>
          <w:rFonts w:asciiTheme="majorBidi" w:hAnsiTheme="majorBidi" w:cstheme="majorBidi"/>
        </w:rPr>
      </w:pPr>
    </w:p>
    <w:p w14:paraId="05A769CC" w14:textId="029262CC" w:rsidR="00CA7D22" w:rsidRDefault="00CA7D22" w:rsidP="006857E7">
      <w:pPr>
        <w:rPr>
          <w:rFonts w:asciiTheme="majorBidi" w:hAnsiTheme="majorBidi" w:cstheme="majorBidi"/>
        </w:rPr>
      </w:pPr>
    </w:p>
    <w:p w14:paraId="44E4DB9D" w14:textId="1AC9F606" w:rsidR="00CA7D22" w:rsidRDefault="00CA7D22" w:rsidP="006857E7">
      <w:pPr>
        <w:rPr>
          <w:rFonts w:asciiTheme="majorBidi" w:hAnsiTheme="majorBidi" w:cstheme="majorBidi"/>
        </w:rPr>
      </w:pPr>
    </w:p>
    <w:p w14:paraId="50F00272" w14:textId="229AA715" w:rsidR="00CA7D22" w:rsidRDefault="00CA7D22" w:rsidP="006857E7">
      <w:pPr>
        <w:rPr>
          <w:rFonts w:asciiTheme="majorBidi" w:hAnsiTheme="majorBidi" w:cstheme="majorBidi"/>
        </w:rPr>
      </w:pPr>
    </w:p>
    <w:p w14:paraId="2208980A" w14:textId="3EBD6F15" w:rsidR="00CA7D22" w:rsidRDefault="00CA7D22" w:rsidP="006857E7">
      <w:pPr>
        <w:rPr>
          <w:rFonts w:asciiTheme="majorBidi" w:hAnsiTheme="majorBidi" w:cstheme="majorBidi"/>
        </w:rPr>
      </w:pPr>
    </w:p>
    <w:p w14:paraId="045B3BFE" w14:textId="3B193E10" w:rsidR="00CA7D22" w:rsidRDefault="00CA7D22" w:rsidP="006857E7">
      <w:pPr>
        <w:rPr>
          <w:rFonts w:asciiTheme="majorBidi" w:hAnsiTheme="majorBidi" w:cstheme="majorBidi"/>
        </w:rPr>
      </w:pPr>
    </w:p>
    <w:p w14:paraId="526ECDE5" w14:textId="7FDD9B1C" w:rsidR="00CA7D22" w:rsidRDefault="00CA7D22" w:rsidP="006857E7">
      <w:pPr>
        <w:rPr>
          <w:rFonts w:asciiTheme="majorBidi" w:hAnsiTheme="majorBidi" w:cstheme="majorBidi"/>
        </w:rPr>
      </w:pPr>
    </w:p>
    <w:p w14:paraId="739487F7" w14:textId="2431063E" w:rsidR="00CA7D22" w:rsidRDefault="00CA7D22" w:rsidP="006857E7">
      <w:pPr>
        <w:rPr>
          <w:rFonts w:asciiTheme="majorBidi" w:hAnsiTheme="majorBidi" w:cstheme="majorBidi"/>
        </w:rPr>
      </w:pPr>
    </w:p>
    <w:p w14:paraId="07C94794" w14:textId="4FCB9E14" w:rsidR="00CA7D22" w:rsidRDefault="00CA7D22" w:rsidP="006857E7">
      <w:pPr>
        <w:rPr>
          <w:rFonts w:asciiTheme="majorBidi" w:hAnsiTheme="majorBidi" w:cstheme="majorBidi"/>
        </w:rPr>
      </w:pPr>
    </w:p>
    <w:p w14:paraId="517C50A3" w14:textId="292E6238" w:rsidR="00CA7D22" w:rsidRDefault="00CA7D22" w:rsidP="006857E7">
      <w:pPr>
        <w:rPr>
          <w:rFonts w:asciiTheme="majorBidi" w:hAnsiTheme="majorBidi" w:cstheme="majorBidi"/>
        </w:rPr>
      </w:pPr>
    </w:p>
    <w:p w14:paraId="40B0E669" w14:textId="77777777" w:rsidR="000438B0" w:rsidRPr="00713AB4" w:rsidRDefault="000438B0" w:rsidP="006857E7">
      <w:pPr>
        <w:rPr>
          <w:rFonts w:asciiTheme="majorBidi" w:hAnsiTheme="majorBidi" w:cstheme="majorBidi"/>
        </w:rPr>
      </w:pPr>
    </w:p>
    <w:sectPr w:rsidR="000438B0" w:rsidRPr="00713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12EC5"/>
    <w:multiLevelType w:val="hybridMultilevel"/>
    <w:tmpl w:val="45740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AB"/>
    <w:rsid w:val="00015972"/>
    <w:rsid w:val="000438B0"/>
    <w:rsid w:val="00164996"/>
    <w:rsid w:val="0021474D"/>
    <w:rsid w:val="002B3503"/>
    <w:rsid w:val="002B47D5"/>
    <w:rsid w:val="00407695"/>
    <w:rsid w:val="00434E37"/>
    <w:rsid w:val="00441774"/>
    <w:rsid w:val="005B7152"/>
    <w:rsid w:val="00637798"/>
    <w:rsid w:val="006857E7"/>
    <w:rsid w:val="00713AB4"/>
    <w:rsid w:val="007A4F6B"/>
    <w:rsid w:val="007F1D6D"/>
    <w:rsid w:val="007F51AB"/>
    <w:rsid w:val="00845B0C"/>
    <w:rsid w:val="009B6ED5"/>
    <w:rsid w:val="00A215F8"/>
    <w:rsid w:val="00A54BEC"/>
    <w:rsid w:val="00AA74AB"/>
    <w:rsid w:val="00B34237"/>
    <w:rsid w:val="00C91651"/>
    <w:rsid w:val="00CA7D22"/>
    <w:rsid w:val="00DD1C20"/>
    <w:rsid w:val="00E75D67"/>
    <w:rsid w:val="00EC31ED"/>
    <w:rsid w:val="00F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F1A5"/>
  <w15:chartTrackingRefBased/>
  <w15:docId w15:val="{5CCA4B84-5EA5-4B62-BF06-EF5D5FBB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4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774aeb-f8c5-4efe-826b-23a3563b5468" xsi:nil="true"/>
    <lcf76f155ced4ddcb4097134ff3c332f xmlns="9018286b-31bb-4fe7-9547-f5d224f1649e">
      <Terms xmlns="http://schemas.microsoft.com/office/infopath/2007/PartnerControls"/>
    </lcf76f155ced4ddcb4097134ff3c332f>
    <_dlc_DocId xmlns="5f774aeb-f8c5-4efe-826b-23a3563b5468">C4A2PA2MK56H-264139891-285080</_dlc_DocId>
    <_dlc_DocIdUrl xmlns="5f774aeb-f8c5-4efe-826b-23a3563b5468">
      <Url>https://relief.sharepoint.com/sites/ReliefInternational/_layouts/15/DocIdRedir.aspx?ID=C4A2PA2MK56H-264139891-285080</Url>
      <Description>C4A2PA2MK56H-264139891-285080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438925-22E4-4BE4-9B7F-7941EA5C0F54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018286b-31bb-4fe7-9547-f5d224f1649e"/>
    <ds:schemaRef ds:uri="http://purl.org/dc/elements/1.1/"/>
    <ds:schemaRef ds:uri="http://schemas.microsoft.com/sharepoint/v3"/>
    <ds:schemaRef ds:uri="http://schemas.openxmlformats.org/package/2006/metadata/core-properties"/>
    <ds:schemaRef ds:uri="5f774aeb-f8c5-4efe-826b-23a3563b546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2EF56F-1216-435F-B001-43AEF96B7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9EC02-6EEC-4364-AFE5-B4C8C53CC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42E3D6-01DE-4E6A-B190-38F0F82CA9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Mayemba (RI/SUD)</dc:creator>
  <cp:keywords/>
  <dc:description/>
  <cp:lastModifiedBy>Buram Abdulrahman Haroun (RI/SUD)</cp:lastModifiedBy>
  <cp:revision>3</cp:revision>
  <dcterms:created xsi:type="dcterms:W3CDTF">2025-07-10T13:12:00Z</dcterms:created>
  <dcterms:modified xsi:type="dcterms:W3CDTF">2025-07-10T14:10:00Z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0x010100BF290D029AFC5A4F9B4DC5E61B47C3F0</vt:lpwstr>
  </property>
  <property fmtid="{D5CDD505-2E9C-101B-9397-08002B2CF9AE}" pid="3" name="Order">
    <vt:r8>1071900</vt:r8>
  </property>
  <property fmtid="{D5CDD505-2E9C-101B-9397-08002B2CF9AE}" pid="4" name="ComplianceAssetId">
    <vt:lpwstr/>
  </property>
  <property fmtid="{D5CDD505-2E9C-101B-9397-08002B2CF9AE}" pid="5" name="_dlc_DocIdItemGuid">
    <vt:lpwstr>04880b92-9e6e-4181-909a-e61e8b5929ea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